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5EF5C" w14:textId="6A02E7CC" w:rsidR="00F63ECA" w:rsidRPr="008A5AD4" w:rsidRDefault="008A5AD4" w:rsidP="008A5AD4">
      <w:pPr>
        <w:pStyle w:val="Heading1"/>
      </w:pPr>
      <w:r>
        <w:rPr>
          <w:noProof/>
        </w:rPr>
        <w:drawing>
          <wp:anchor distT="0" distB="0" distL="114300" distR="114300" simplePos="0" relativeHeight="251659264" behindDoc="0" locked="0" layoutInCell="1" allowOverlap="1" wp14:anchorId="7E7E6288" wp14:editId="6F87FCCC">
            <wp:simplePos x="0" y="0"/>
            <wp:positionH relativeFrom="column">
              <wp:posOffset>3448050</wp:posOffset>
            </wp:positionH>
            <wp:positionV relativeFrom="paragraph">
              <wp:posOffset>0</wp:posOffset>
            </wp:positionV>
            <wp:extent cx="3037205" cy="26777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7205" cy="2677795"/>
                    </a:xfrm>
                    <a:prstGeom prst="rect">
                      <a:avLst/>
                    </a:prstGeom>
                    <a:noFill/>
                    <a:ln>
                      <a:noFill/>
                    </a:ln>
                  </pic:spPr>
                </pic:pic>
              </a:graphicData>
            </a:graphic>
          </wp:anchor>
        </w:drawing>
      </w:r>
      <w:r w:rsidRPr="00E9423D">
        <w:drawing>
          <wp:anchor distT="0" distB="0" distL="114300" distR="114300" simplePos="0" relativeHeight="251658240" behindDoc="0" locked="0" layoutInCell="1" allowOverlap="1" wp14:anchorId="598C5F8A" wp14:editId="0C836C28">
            <wp:simplePos x="0" y="0"/>
            <wp:positionH relativeFrom="column">
              <wp:posOffset>-1009650</wp:posOffset>
            </wp:positionH>
            <wp:positionV relativeFrom="paragraph">
              <wp:posOffset>638175</wp:posOffset>
            </wp:positionV>
            <wp:extent cx="4286250" cy="3219450"/>
            <wp:effectExtent l="0" t="0" r="0" b="0"/>
            <wp:wrapSquare wrapText="bothSides"/>
            <wp:docPr id="3" name="Picture 3" descr="trebuchet catapul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buchet catapult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anchor>
        </w:drawing>
      </w:r>
      <w:r w:rsidR="00F63ECA" w:rsidRPr="00F63ECA">
        <w:rPr>
          <w:rFonts w:ascii="Chalkboard SE Regular" w:eastAsia="Times New Roman" w:hAnsi="Chalkboard SE Regular" w:cs="Times New Roman"/>
          <w:sz w:val="40"/>
          <w:szCs w:val="40"/>
        </w:rPr>
        <w:t>Popsicle Stick Catapul</w:t>
      </w:r>
      <w:r w:rsidR="00F63ECA">
        <w:rPr>
          <w:rFonts w:ascii="Chalkboard SE Regular" w:eastAsia="Times New Roman" w:hAnsi="Chalkboard SE Regular" w:cs="Times New Roman"/>
          <w:sz w:val="40"/>
          <w:szCs w:val="40"/>
        </w:rPr>
        <w:t xml:space="preserve">t </w:t>
      </w:r>
    </w:p>
    <w:p w14:paraId="5EBE3416" w14:textId="77777777" w:rsidR="008A5AD4" w:rsidRDefault="00F63ECA" w:rsidP="00F63ECA">
      <w:pPr>
        <w:rPr>
          <w:rFonts w:ascii="Chalkboard SE Regular" w:eastAsia="Times New Roman" w:hAnsi="Chalkboard SE Regular" w:cs="Times New Roman"/>
        </w:rPr>
      </w:pPr>
      <w:r w:rsidRPr="00F63ECA">
        <w:rPr>
          <w:rFonts w:ascii="Chalkboard SE Regular" w:eastAsia="Times New Roman" w:hAnsi="Chalkboard SE Regular" w:cs="Times New Roman"/>
        </w:rPr>
        <w:t>Materials</w:t>
      </w:r>
    </w:p>
    <w:p w14:paraId="74ABD8FE" w14:textId="77777777" w:rsidR="008A5AD4" w:rsidRDefault="008A5AD4" w:rsidP="00F63ECA">
      <w:pPr>
        <w:rPr>
          <w:rFonts w:ascii="Chalkboard SE Regular" w:eastAsia="Times New Roman" w:hAnsi="Chalkboard SE Regular" w:cs="Times New Roman"/>
        </w:rPr>
      </w:pPr>
      <w:r>
        <w:rPr>
          <w:rFonts w:ascii="Chalkboard SE Regular" w:eastAsia="Times New Roman" w:hAnsi="Chalkboard SE Regular" w:cs="Times New Roman"/>
        </w:rPr>
        <w:t>-</w:t>
      </w:r>
      <w:r w:rsidR="00F63ECA" w:rsidRPr="00F63ECA">
        <w:rPr>
          <w:rFonts w:ascii="Chalkboard SE Regular" w:eastAsia="Times New Roman" w:hAnsi="Chalkboard SE Regular" w:cs="Times New Roman"/>
        </w:rPr>
        <w:t xml:space="preserve"> </w:t>
      </w:r>
      <w:r w:rsidR="00F63ECA">
        <w:rPr>
          <w:rFonts w:ascii="Chalkboard SE Regular" w:eastAsia="Times New Roman" w:hAnsi="Chalkboard SE Regular" w:cs="Times New Roman"/>
        </w:rPr>
        <w:t>6</w:t>
      </w:r>
      <w:r w:rsidR="00F63ECA" w:rsidRPr="00F63ECA">
        <w:rPr>
          <w:rFonts w:ascii="Chalkboard SE Regular" w:eastAsia="Times New Roman" w:hAnsi="Chalkboard SE Regular" w:cs="Times New Roman"/>
        </w:rPr>
        <w:t xml:space="preserve"> p</w:t>
      </w:r>
      <w:r>
        <w:rPr>
          <w:rFonts w:ascii="Chalkboard SE Regular" w:eastAsia="Times New Roman" w:hAnsi="Chalkboard SE Regular" w:cs="Times New Roman"/>
        </w:rPr>
        <w:t xml:space="preserve">opsicle sticks </w:t>
      </w:r>
    </w:p>
    <w:p w14:paraId="45897DA1" w14:textId="3017BD2C" w:rsidR="008A5AD4" w:rsidRDefault="008A5AD4" w:rsidP="00F63ECA">
      <w:pPr>
        <w:rPr>
          <w:rFonts w:ascii="Chalkboard SE Regular" w:eastAsia="Times New Roman" w:hAnsi="Chalkboard SE Regular" w:cs="Times New Roman"/>
        </w:rPr>
      </w:pPr>
      <w:r>
        <w:rPr>
          <w:rFonts w:ascii="Chalkboard SE Regular" w:eastAsia="Times New Roman" w:hAnsi="Chalkboard SE Regular" w:cs="Times New Roman"/>
        </w:rPr>
        <w:t>- 5 rubber bands</w:t>
      </w:r>
    </w:p>
    <w:p w14:paraId="438C81E0" w14:textId="3B0C379C" w:rsidR="00F63ECA" w:rsidRPr="00F63ECA" w:rsidRDefault="008A5AD4" w:rsidP="00F63ECA">
      <w:pPr>
        <w:rPr>
          <w:rFonts w:ascii="Chalkboard SE Regular" w:eastAsia="Times New Roman" w:hAnsi="Chalkboard SE Regular" w:cs="Times New Roman"/>
        </w:rPr>
      </w:pPr>
      <w:r>
        <w:rPr>
          <w:rFonts w:ascii="Chalkboard SE Regular" w:eastAsia="Times New Roman" w:hAnsi="Chalkboard SE Regular" w:cs="Times New Roman"/>
        </w:rPr>
        <w:t>- S</w:t>
      </w:r>
      <w:r w:rsidR="00F63ECA" w:rsidRPr="00F63ECA">
        <w:rPr>
          <w:rFonts w:ascii="Chalkboard SE Regular" w:eastAsia="Times New Roman" w:hAnsi="Chalkboard SE Regular" w:cs="Times New Roman"/>
        </w:rPr>
        <w:t>afe projectiles (</w:t>
      </w:r>
      <w:r>
        <w:rPr>
          <w:rFonts w:ascii="Chalkboard SE Regular" w:eastAsia="Times New Roman" w:hAnsi="Chalkboard SE Regular" w:cs="Times New Roman"/>
        </w:rPr>
        <w:t>c</w:t>
      </w:r>
      <w:r w:rsidR="00F63ECA" w:rsidRPr="00F63ECA">
        <w:rPr>
          <w:rFonts w:ascii="Chalkboard SE Regular" w:eastAsia="Times New Roman" w:hAnsi="Chalkboard SE Regular" w:cs="Times New Roman"/>
        </w:rPr>
        <w:t xml:space="preserve">otton balls, mini marshmallows) </w:t>
      </w:r>
    </w:p>
    <w:p w14:paraId="4EFA1DDD" w14:textId="77777777" w:rsidR="008A5AD4" w:rsidRDefault="008A5AD4" w:rsidP="00F63ECA">
      <w:pPr>
        <w:rPr>
          <w:rFonts w:ascii="Chalkboard SE Regular" w:eastAsia="Times New Roman" w:hAnsi="Chalkboard SE Regular" w:cs="Times New Roman"/>
        </w:rPr>
      </w:pPr>
    </w:p>
    <w:p w14:paraId="6C587595" w14:textId="77777777" w:rsidR="008A5AD4" w:rsidRDefault="008A5AD4" w:rsidP="00F63ECA">
      <w:pPr>
        <w:rPr>
          <w:rFonts w:ascii="Chalkboard SE Regular" w:eastAsia="Times New Roman" w:hAnsi="Chalkboard SE Regular" w:cs="Times New Roman"/>
        </w:rPr>
      </w:pPr>
    </w:p>
    <w:p w14:paraId="5D4A461E" w14:textId="0A408201" w:rsidR="00F63ECA" w:rsidRDefault="00F63ECA" w:rsidP="00F63ECA">
      <w:pPr>
        <w:rPr>
          <w:rFonts w:ascii="Chalkboard SE Regular" w:eastAsia="Times New Roman" w:hAnsi="Chalkboard SE Regular" w:cs="Times New Roman"/>
        </w:rPr>
      </w:pPr>
      <w:r>
        <w:rPr>
          <w:rFonts w:ascii="Chalkboard SE Regular" w:eastAsia="Times New Roman" w:hAnsi="Chalkboard SE Regular" w:cs="Times New Roman"/>
        </w:rPr>
        <w:t xml:space="preserve">Procedure </w:t>
      </w:r>
      <w:r w:rsidR="008A5AD4">
        <w:rPr>
          <w:rFonts w:ascii="Chalkboard SE Regular" w:eastAsia="Times New Roman" w:hAnsi="Chalkboard SE Regular" w:cs="Times New Roman"/>
        </w:rPr>
        <w:t>–</w:t>
      </w:r>
      <w:r>
        <w:rPr>
          <w:rFonts w:ascii="Chalkboard SE Regular" w:eastAsia="Times New Roman" w:hAnsi="Chalkboard SE Regular" w:cs="Times New Roman"/>
        </w:rPr>
        <w:t xml:space="preserve"> </w:t>
      </w:r>
    </w:p>
    <w:p w14:paraId="18A3CE37" w14:textId="77777777" w:rsidR="008A5AD4" w:rsidRDefault="008A5AD4" w:rsidP="00F63ECA">
      <w:pPr>
        <w:rPr>
          <w:rFonts w:ascii="Chalkboard SE Regular" w:eastAsia="Times New Roman" w:hAnsi="Chalkboard SE Regular" w:cs="Times New Roman"/>
        </w:rPr>
      </w:pPr>
    </w:p>
    <w:p w14:paraId="0570E563" w14:textId="3EDEEAAF" w:rsidR="00F63ECA" w:rsidRDefault="00F63ECA" w:rsidP="00F63ECA">
      <w:pPr>
        <w:rPr>
          <w:rFonts w:ascii="Chalkboard SE Regular" w:eastAsia="Times New Roman" w:hAnsi="Chalkboard SE Regular" w:cs="Times New Roman"/>
        </w:rPr>
      </w:pPr>
      <w:r w:rsidRPr="00F63ECA">
        <w:rPr>
          <w:rFonts w:ascii="Chalkboard SE Regular" w:eastAsia="Times New Roman" w:hAnsi="Chalkboard SE Regular" w:cs="Times New Roman"/>
        </w:rPr>
        <w:t xml:space="preserve">1. Stack four popsicle sticks. Using a rubber band at each end, squeeze the bundle tightly together. </w:t>
      </w:r>
    </w:p>
    <w:p w14:paraId="571CBD70" w14:textId="77777777" w:rsidR="00F63ECA" w:rsidRDefault="00F63ECA" w:rsidP="00F63ECA">
      <w:pPr>
        <w:rPr>
          <w:rFonts w:ascii="Chalkboard SE Regular" w:eastAsia="Times New Roman" w:hAnsi="Chalkboard SE Regular" w:cs="Times New Roman"/>
        </w:rPr>
      </w:pPr>
      <w:r w:rsidRPr="00F63ECA">
        <w:rPr>
          <w:rFonts w:ascii="Chalkboard SE Regular" w:eastAsia="Times New Roman" w:hAnsi="Chalkboard SE Regular" w:cs="Times New Roman"/>
        </w:rPr>
        <w:t xml:space="preserve">2. Place the remaining two popsicle sticks together. Bundle only one end together using an additional rubber band. </w:t>
      </w:r>
    </w:p>
    <w:p w14:paraId="049C4D8E" w14:textId="77777777" w:rsidR="00F63ECA" w:rsidRDefault="00F63ECA" w:rsidP="00F63ECA">
      <w:pPr>
        <w:rPr>
          <w:rFonts w:ascii="Chalkboard SE Regular" w:eastAsia="Times New Roman" w:hAnsi="Chalkboard SE Regular" w:cs="Times New Roman"/>
        </w:rPr>
      </w:pPr>
      <w:r w:rsidRPr="00F63ECA">
        <w:rPr>
          <w:rFonts w:ascii="Chalkboard SE Regular" w:eastAsia="Times New Roman" w:hAnsi="Chalkboard SE Regular" w:cs="Times New Roman"/>
        </w:rPr>
        <w:lastRenderedPageBreak/>
        <w:t xml:space="preserve">3. Pry the unbundled end open enough to be able to slide the set of four sticks in between perpendicularly to form a cross. Slide the bundle of four sticks down as closely as you can get it to the rubber band that’s holding the two sticks together. </w:t>
      </w:r>
    </w:p>
    <w:p w14:paraId="7B57E838" w14:textId="77777777" w:rsidR="00F63ECA" w:rsidRDefault="00F63ECA" w:rsidP="00F63ECA">
      <w:pPr>
        <w:rPr>
          <w:rFonts w:ascii="Chalkboard SE Regular" w:eastAsia="Times New Roman" w:hAnsi="Chalkboard SE Regular" w:cs="Times New Roman"/>
        </w:rPr>
      </w:pPr>
      <w:r w:rsidRPr="00F63ECA">
        <w:rPr>
          <w:rFonts w:ascii="Chalkboard SE Regular" w:eastAsia="Times New Roman" w:hAnsi="Chalkboard SE Regular" w:cs="Times New Roman"/>
        </w:rPr>
        <w:t xml:space="preserve">4. Finish your catapult by securing the body to the wings (diagonally at the point where the popsicle sticks intersect) by crisscrossing a rubber band from the back of the right wing to the front of the left several times. Repeat with the final rubber band. </w:t>
      </w:r>
    </w:p>
    <w:p w14:paraId="7674AFEA" w14:textId="77777777" w:rsidR="00F63ECA" w:rsidRDefault="00F63ECA" w:rsidP="00F63ECA">
      <w:pPr>
        <w:rPr>
          <w:rFonts w:ascii="Chalkboard SE Regular" w:eastAsia="Times New Roman" w:hAnsi="Chalkboard SE Regular" w:cs="Times New Roman"/>
        </w:rPr>
      </w:pPr>
      <w:r w:rsidRPr="00F63ECA">
        <w:rPr>
          <w:rFonts w:ascii="Chalkboard SE Regular" w:eastAsia="Times New Roman" w:hAnsi="Chalkboard SE Regular" w:cs="Times New Roman"/>
        </w:rPr>
        <w:t xml:space="preserve">5. Place your projectile at the end of the popsicle stick that is highest in the air. Hold the set of four sticks with one hand, and push down on the angled stick just behind the projectile. </w:t>
      </w:r>
    </w:p>
    <w:p w14:paraId="758DA2B5" w14:textId="77777777" w:rsidR="00F63ECA" w:rsidRPr="00F63ECA" w:rsidRDefault="00F63ECA" w:rsidP="00F63ECA">
      <w:pPr>
        <w:rPr>
          <w:rFonts w:ascii="Chalkboard SE Regular" w:eastAsia="Times New Roman" w:hAnsi="Chalkboard SE Regular" w:cs="Times New Roman"/>
        </w:rPr>
      </w:pPr>
      <w:r w:rsidRPr="00F63ECA">
        <w:rPr>
          <w:rFonts w:ascii="Chalkboard SE Regular" w:eastAsia="Times New Roman" w:hAnsi="Chalkboard SE Regular" w:cs="Times New Roman"/>
        </w:rPr>
        <w:t xml:space="preserve">6. Release your projectile! </w:t>
      </w:r>
    </w:p>
    <w:p w14:paraId="55A7FFF3" w14:textId="77777777" w:rsidR="00F63ECA" w:rsidRDefault="00F63ECA" w:rsidP="00F63ECA">
      <w:pPr>
        <w:rPr>
          <w:rFonts w:ascii="Chalkboard SE Regular" w:eastAsia="Times New Roman" w:hAnsi="Chalkboard SE Regular" w:cs="Times New Roman"/>
        </w:rPr>
      </w:pPr>
    </w:p>
    <w:p w14:paraId="1E90D0D1" w14:textId="4D17D354" w:rsidR="00E9423D" w:rsidRDefault="00E9423D" w:rsidP="00F63ECA">
      <w:pPr>
        <w:rPr>
          <w:rFonts w:ascii="Chalkboard SE Regular" w:eastAsia="Times New Roman" w:hAnsi="Chalkboard SE Regular" w:cs="Times New Roman"/>
          <w:sz w:val="28"/>
          <w:szCs w:val="28"/>
        </w:rPr>
      </w:pPr>
      <w:r>
        <w:rPr>
          <w:rFonts w:ascii="Chalkboard SE Regular" w:eastAsia="Times New Roman" w:hAnsi="Chalkboard SE Regular" w:cs="Times New Roman"/>
          <w:sz w:val="28"/>
          <w:szCs w:val="28"/>
        </w:rPr>
        <w:t xml:space="preserve">-A catapult uses stored energy to launch a </w:t>
      </w:r>
      <w:r w:rsidRPr="00657363">
        <w:rPr>
          <w:rFonts w:ascii="Chalkboard SE Regular" w:eastAsia="Times New Roman" w:hAnsi="Chalkboard SE Regular" w:cs="Times New Roman"/>
          <w:b/>
          <w:sz w:val="28"/>
          <w:szCs w:val="28"/>
        </w:rPr>
        <w:t>projectile</w:t>
      </w:r>
      <w:r>
        <w:rPr>
          <w:rFonts w:ascii="Chalkboard SE Regular" w:eastAsia="Times New Roman" w:hAnsi="Chalkboard SE Regular" w:cs="Times New Roman"/>
          <w:sz w:val="28"/>
          <w:szCs w:val="28"/>
        </w:rPr>
        <w:t xml:space="preserve">. In our catapult, the energy is stored by changing the </w:t>
      </w:r>
      <w:r w:rsidR="002A067C">
        <w:rPr>
          <w:rFonts w:ascii="Chalkboard SE Regular" w:eastAsia="Times New Roman" w:hAnsi="Chalkboard SE Regular" w:cs="Times New Roman"/>
          <w:sz w:val="28"/>
          <w:szCs w:val="28"/>
        </w:rPr>
        <w:t xml:space="preserve">shape of the popsicle stick </w:t>
      </w:r>
      <w:r>
        <w:rPr>
          <w:rFonts w:ascii="Chalkboard SE Regular" w:eastAsia="Times New Roman" w:hAnsi="Chalkboard SE Regular" w:cs="Times New Roman"/>
          <w:sz w:val="28"/>
          <w:szCs w:val="28"/>
        </w:rPr>
        <w:t>from what it normally would be.</w:t>
      </w:r>
    </w:p>
    <w:p w14:paraId="5570536E" w14:textId="77777777" w:rsidR="00E9423D" w:rsidRDefault="00E9423D" w:rsidP="00F63ECA">
      <w:pPr>
        <w:rPr>
          <w:rFonts w:ascii="Chalkboard SE Regular" w:eastAsia="Times New Roman" w:hAnsi="Chalkboard SE Regular" w:cs="Times New Roman"/>
          <w:sz w:val="28"/>
          <w:szCs w:val="28"/>
        </w:rPr>
      </w:pPr>
    </w:p>
    <w:p w14:paraId="41819845" w14:textId="6F8B6A2D" w:rsidR="00E9423D" w:rsidRDefault="00E9423D" w:rsidP="00F63ECA">
      <w:pPr>
        <w:rPr>
          <w:rFonts w:ascii="Chalkboard SE Regular" w:eastAsia="Times New Roman" w:hAnsi="Chalkboard SE Regular" w:cs="Times New Roman"/>
          <w:sz w:val="28"/>
          <w:szCs w:val="28"/>
        </w:rPr>
      </w:pPr>
      <w:r>
        <w:rPr>
          <w:rFonts w:ascii="Chalkboard SE Regular" w:eastAsia="Times New Roman" w:hAnsi="Chalkboard SE Regular" w:cs="Times New Roman"/>
          <w:sz w:val="28"/>
          <w:szCs w:val="28"/>
        </w:rPr>
        <w:t>QUESTION:  Energy needs to come from somewhere. Where does the energy come from to power your catapult?</w:t>
      </w:r>
    </w:p>
    <w:p w14:paraId="6400034C" w14:textId="77777777" w:rsidR="00E9423D" w:rsidRDefault="00E9423D" w:rsidP="00F63ECA">
      <w:pPr>
        <w:rPr>
          <w:rFonts w:ascii="Chalkboard SE Regular" w:eastAsia="Times New Roman" w:hAnsi="Chalkboard SE Regular" w:cs="Times New Roman"/>
          <w:sz w:val="28"/>
          <w:szCs w:val="28"/>
        </w:rPr>
      </w:pPr>
    </w:p>
    <w:p w14:paraId="52752BF2" w14:textId="77777777" w:rsidR="00E9423D" w:rsidRDefault="00E9423D" w:rsidP="00F63ECA">
      <w:pPr>
        <w:rPr>
          <w:rFonts w:ascii="Chalkboard SE Regular" w:eastAsia="Times New Roman" w:hAnsi="Chalkboard SE Regular" w:cs="Times New Roman"/>
          <w:sz w:val="28"/>
          <w:szCs w:val="28"/>
        </w:rPr>
      </w:pPr>
    </w:p>
    <w:p w14:paraId="39B5ECEA" w14:textId="0A8A54A7" w:rsidR="00E9423D" w:rsidRDefault="00E9423D" w:rsidP="00F63ECA">
      <w:pPr>
        <w:rPr>
          <w:rFonts w:ascii="Chalkboard SE Regular" w:eastAsia="Times New Roman" w:hAnsi="Chalkboard SE Regular" w:cs="Times New Roman"/>
          <w:sz w:val="28"/>
          <w:szCs w:val="28"/>
        </w:rPr>
      </w:pPr>
      <w:r>
        <w:rPr>
          <w:rFonts w:ascii="Chalkboard SE Regular" w:eastAsia="Times New Roman" w:hAnsi="Chalkboard SE Regular" w:cs="Times New Roman"/>
          <w:sz w:val="28"/>
          <w:szCs w:val="28"/>
        </w:rPr>
        <w:t>-</w:t>
      </w:r>
      <w:r w:rsidR="00F63ECA" w:rsidRPr="00792480">
        <w:rPr>
          <w:rFonts w:ascii="Chalkboard SE Regular" w:eastAsia="Times New Roman" w:hAnsi="Chalkboard SE Regular" w:cs="Times New Roman"/>
          <w:sz w:val="28"/>
          <w:szCs w:val="28"/>
        </w:rPr>
        <w:t>Catapults were used in warfare for centuries</w:t>
      </w:r>
      <w:r>
        <w:rPr>
          <w:rFonts w:ascii="Chalkboard SE Regular" w:eastAsia="Times New Roman" w:hAnsi="Chalkboard SE Regular" w:cs="Times New Roman"/>
          <w:sz w:val="28"/>
          <w:szCs w:val="28"/>
        </w:rPr>
        <w:t xml:space="preserve">, especially to damage </w:t>
      </w:r>
      <w:r w:rsidR="0058733E">
        <w:rPr>
          <w:rFonts w:ascii="Chalkboard SE Regular" w:eastAsia="Times New Roman" w:hAnsi="Chalkboard SE Regular" w:cs="Times New Roman"/>
          <w:sz w:val="28"/>
          <w:szCs w:val="28"/>
        </w:rPr>
        <w:t>structures</w:t>
      </w:r>
      <w:r w:rsidR="00F63ECA" w:rsidRPr="00792480">
        <w:rPr>
          <w:rFonts w:ascii="Chalkboard SE Regular" w:eastAsia="Times New Roman" w:hAnsi="Chalkboard SE Regular" w:cs="Times New Roman"/>
          <w:sz w:val="28"/>
          <w:szCs w:val="28"/>
        </w:rPr>
        <w:t>, and are a great example of the power of a lever in action.</w:t>
      </w:r>
      <w:r>
        <w:rPr>
          <w:rFonts w:ascii="Chalkboard SE Regular" w:eastAsia="Times New Roman" w:hAnsi="Chalkboard SE Regular" w:cs="Times New Roman"/>
          <w:sz w:val="28"/>
          <w:szCs w:val="28"/>
        </w:rPr>
        <w:t xml:space="preserve">  </w:t>
      </w:r>
    </w:p>
    <w:p w14:paraId="4CDC3390" w14:textId="77777777" w:rsidR="00E9423D" w:rsidRDefault="00E9423D" w:rsidP="00F63ECA">
      <w:pPr>
        <w:rPr>
          <w:rFonts w:ascii="Chalkboard SE Regular" w:eastAsia="Times New Roman" w:hAnsi="Chalkboard SE Regular" w:cs="Times New Roman"/>
          <w:sz w:val="28"/>
          <w:szCs w:val="28"/>
        </w:rPr>
      </w:pPr>
    </w:p>
    <w:p w14:paraId="191B94A7" w14:textId="07C2688B" w:rsidR="00E9423D" w:rsidRDefault="00E9423D" w:rsidP="00F63ECA">
      <w:pPr>
        <w:rPr>
          <w:rFonts w:ascii="Chalkboard SE Regular" w:eastAsia="Times New Roman" w:hAnsi="Chalkboard SE Regular" w:cs="Times New Roman"/>
          <w:sz w:val="28"/>
          <w:szCs w:val="28"/>
        </w:rPr>
      </w:pPr>
      <w:r>
        <w:rPr>
          <w:rFonts w:ascii="Chalkboard SE Regular" w:eastAsia="Times New Roman" w:hAnsi="Chalkboard SE Regular" w:cs="Times New Roman"/>
          <w:sz w:val="28"/>
          <w:szCs w:val="28"/>
        </w:rPr>
        <w:t>QUESTION: What other materials might make good projectiles?</w:t>
      </w:r>
      <w:r w:rsidR="0058733E">
        <w:rPr>
          <w:rFonts w:ascii="Chalkboard SE Regular" w:eastAsia="Times New Roman" w:hAnsi="Chalkboard SE Regular" w:cs="Times New Roman"/>
          <w:sz w:val="28"/>
          <w:szCs w:val="28"/>
        </w:rPr>
        <w:t xml:space="preserve"> Safely try a few different options and observe the differences.</w:t>
      </w:r>
    </w:p>
    <w:p w14:paraId="5C7B1C41" w14:textId="77777777" w:rsidR="00E9423D" w:rsidRDefault="00E9423D" w:rsidP="00F63ECA">
      <w:pPr>
        <w:rPr>
          <w:rFonts w:ascii="Chalkboard SE Regular" w:eastAsia="Times New Roman" w:hAnsi="Chalkboard SE Regular" w:cs="Times New Roman"/>
          <w:sz w:val="28"/>
          <w:szCs w:val="28"/>
        </w:rPr>
      </w:pPr>
    </w:p>
    <w:p w14:paraId="314B883A" w14:textId="77777777" w:rsidR="00E9423D" w:rsidRPr="00E9423D" w:rsidRDefault="00E9423D" w:rsidP="00F63ECA">
      <w:pPr>
        <w:rPr>
          <w:rFonts w:ascii="Chalkboard SE Regular" w:eastAsia="Times New Roman" w:hAnsi="Chalkboard SE Regular" w:cs="Times New Roman"/>
          <w:sz w:val="28"/>
          <w:szCs w:val="28"/>
        </w:rPr>
      </w:pPr>
    </w:p>
    <w:p w14:paraId="49983089" w14:textId="3C1A4361" w:rsidR="00E9423D" w:rsidRDefault="00E9423D" w:rsidP="00F63ECA">
      <w:pPr>
        <w:rPr>
          <w:rFonts w:ascii="Chalkboard SE Regular" w:eastAsia="Times New Roman" w:hAnsi="Chalkboard SE Regular" w:cs="Times New Roman"/>
          <w:sz w:val="28"/>
          <w:szCs w:val="28"/>
        </w:rPr>
      </w:pPr>
      <w:r>
        <w:rPr>
          <w:rFonts w:ascii="Chalkboard SE Regular" w:eastAsia="Times New Roman" w:hAnsi="Chalkboard SE Regular" w:cs="Times New Roman"/>
          <w:sz w:val="28"/>
          <w:szCs w:val="28"/>
        </w:rPr>
        <w:t xml:space="preserve">-Changing the construction of your catapult will change the way it works. </w:t>
      </w:r>
      <w:r w:rsidR="0058733E">
        <w:rPr>
          <w:rFonts w:ascii="Chalkboard SE Regular" w:eastAsia="Times New Roman" w:hAnsi="Chalkboard SE Regular" w:cs="Times New Roman"/>
          <w:sz w:val="28"/>
          <w:szCs w:val="28"/>
        </w:rPr>
        <w:t xml:space="preserve">For example, how far the cross bar is from the front, or how many popsicle sticks are used.  Engineers try to build the best tools by </w:t>
      </w:r>
      <w:r w:rsidR="00657363">
        <w:rPr>
          <w:rFonts w:ascii="Chalkboard SE Regular" w:eastAsia="Times New Roman" w:hAnsi="Chalkboard SE Regular" w:cs="Times New Roman"/>
          <w:sz w:val="28"/>
          <w:szCs w:val="28"/>
        </w:rPr>
        <w:t xml:space="preserve">thinking about </w:t>
      </w:r>
      <w:r w:rsidR="0058733E">
        <w:rPr>
          <w:rFonts w:ascii="Chalkboard SE Regular" w:eastAsia="Times New Roman" w:hAnsi="Chalkboard SE Regular" w:cs="Times New Roman"/>
          <w:sz w:val="28"/>
          <w:szCs w:val="28"/>
        </w:rPr>
        <w:t>wh</w:t>
      </w:r>
      <w:r w:rsidR="00657363">
        <w:rPr>
          <w:rFonts w:ascii="Chalkboard SE Regular" w:eastAsia="Times New Roman" w:hAnsi="Chalkboard SE Regular" w:cs="Times New Roman"/>
          <w:sz w:val="28"/>
          <w:szCs w:val="28"/>
        </w:rPr>
        <w:t>at will work well, testing</w:t>
      </w:r>
      <w:r w:rsidR="0058733E">
        <w:rPr>
          <w:rFonts w:ascii="Chalkboard SE Regular" w:eastAsia="Times New Roman" w:hAnsi="Chalkboard SE Regular" w:cs="Times New Roman"/>
          <w:sz w:val="28"/>
          <w:szCs w:val="28"/>
        </w:rPr>
        <w:t xml:space="preserve">, </w:t>
      </w:r>
      <w:r w:rsidR="00657363">
        <w:rPr>
          <w:rFonts w:ascii="Chalkboard SE Regular" w:eastAsia="Times New Roman" w:hAnsi="Chalkboard SE Regular" w:cs="Times New Roman"/>
          <w:sz w:val="28"/>
          <w:szCs w:val="28"/>
        </w:rPr>
        <w:t xml:space="preserve">measuring </w:t>
      </w:r>
      <w:r w:rsidR="0058733E">
        <w:rPr>
          <w:rFonts w:ascii="Chalkboard SE Regular" w:eastAsia="Times New Roman" w:hAnsi="Chalkboard SE Regular" w:cs="Times New Roman"/>
          <w:sz w:val="28"/>
          <w:szCs w:val="28"/>
        </w:rPr>
        <w:t>what happened, and cha</w:t>
      </w:r>
      <w:r w:rsidR="00657363">
        <w:rPr>
          <w:rFonts w:ascii="Chalkboard SE Regular" w:eastAsia="Times New Roman" w:hAnsi="Chalkboard SE Regular" w:cs="Times New Roman"/>
          <w:sz w:val="28"/>
          <w:szCs w:val="28"/>
        </w:rPr>
        <w:t>nging their plans based on those experiments</w:t>
      </w:r>
      <w:r w:rsidR="0058733E">
        <w:rPr>
          <w:rFonts w:ascii="Chalkboard SE Regular" w:eastAsia="Times New Roman" w:hAnsi="Chalkboard SE Regular" w:cs="Times New Roman"/>
          <w:sz w:val="28"/>
          <w:szCs w:val="28"/>
        </w:rPr>
        <w:t xml:space="preserve">. </w:t>
      </w:r>
    </w:p>
    <w:p w14:paraId="61022389" w14:textId="77777777" w:rsidR="00E9423D" w:rsidRDefault="00E9423D" w:rsidP="00F63ECA">
      <w:pPr>
        <w:rPr>
          <w:rFonts w:ascii="Chalkboard SE Regular" w:eastAsia="Times New Roman" w:hAnsi="Chalkboard SE Regular" w:cs="Times New Roman"/>
          <w:sz w:val="28"/>
          <w:szCs w:val="28"/>
        </w:rPr>
      </w:pPr>
    </w:p>
    <w:p w14:paraId="20A1CDF9" w14:textId="5697BCC6" w:rsidR="00E9423D" w:rsidRDefault="00E9423D" w:rsidP="00F63ECA">
      <w:pPr>
        <w:rPr>
          <w:rFonts w:ascii="Chalkboard SE Regular" w:eastAsia="Times New Roman" w:hAnsi="Chalkboard SE Regular" w:cs="Times New Roman"/>
          <w:sz w:val="28"/>
          <w:szCs w:val="28"/>
        </w:rPr>
      </w:pPr>
      <w:r>
        <w:rPr>
          <w:rFonts w:ascii="Chalkboard SE Regular" w:eastAsia="Times New Roman" w:hAnsi="Chalkboard SE Regular" w:cs="Times New Roman"/>
          <w:sz w:val="28"/>
          <w:szCs w:val="28"/>
        </w:rPr>
        <w:t>QUESTION: What can you change in your catapult? Try two</w:t>
      </w:r>
      <w:r w:rsidR="00657363">
        <w:rPr>
          <w:rFonts w:ascii="Chalkboard SE Regular" w:eastAsia="Times New Roman" w:hAnsi="Chalkboard SE Regular" w:cs="Times New Roman"/>
          <w:sz w:val="28"/>
          <w:szCs w:val="28"/>
        </w:rPr>
        <w:t xml:space="preserve"> changes</w:t>
      </w:r>
      <w:r>
        <w:rPr>
          <w:rFonts w:ascii="Chalkboard SE Regular" w:eastAsia="Times New Roman" w:hAnsi="Chalkboard SE Regular" w:cs="Times New Roman"/>
          <w:sz w:val="28"/>
          <w:szCs w:val="28"/>
        </w:rPr>
        <w:t>, and make two observations about what happens when you use it.</w:t>
      </w:r>
    </w:p>
    <w:p w14:paraId="7332E053" w14:textId="77777777" w:rsidR="00E9423D" w:rsidRDefault="00E9423D" w:rsidP="00F63ECA">
      <w:pPr>
        <w:rPr>
          <w:rFonts w:ascii="Chalkboard SE Regular" w:eastAsia="Times New Roman" w:hAnsi="Chalkboard SE Regular" w:cs="Times New Roman"/>
          <w:sz w:val="28"/>
          <w:szCs w:val="28"/>
        </w:rPr>
      </w:pPr>
    </w:p>
    <w:p w14:paraId="1631DE49" w14:textId="77777777" w:rsidR="00657363" w:rsidRDefault="00657363" w:rsidP="00F63ECA">
      <w:pPr>
        <w:rPr>
          <w:rFonts w:ascii="Chalkboard SE Regular" w:eastAsia="Times New Roman" w:hAnsi="Chalkboard SE Regular" w:cs="Times New Roman"/>
          <w:sz w:val="28"/>
          <w:szCs w:val="28"/>
        </w:rPr>
      </w:pPr>
    </w:p>
    <w:p w14:paraId="12294EA5" w14:textId="77777777" w:rsidR="00657363" w:rsidRDefault="00657363" w:rsidP="00F63ECA">
      <w:pPr>
        <w:rPr>
          <w:rFonts w:ascii="Chalkboard SE Regular" w:eastAsia="Times New Roman" w:hAnsi="Chalkboard SE Regular" w:cs="Times New Roman"/>
          <w:sz w:val="28"/>
          <w:szCs w:val="28"/>
        </w:rPr>
      </w:pPr>
    </w:p>
    <w:p w14:paraId="792F8E4E" w14:textId="77777777" w:rsidR="00657363" w:rsidRDefault="00657363" w:rsidP="00F63ECA">
      <w:pPr>
        <w:rPr>
          <w:rFonts w:ascii="Chalkboard SE Regular" w:eastAsia="Times New Roman" w:hAnsi="Chalkboard SE Regular" w:cs="Times New Roman"/>
          <w:sz w:val="28"/>
          <w:szCs w:val="28"/>
        </w:rPr>
      </w:pPr>
      <w:bookmarkStart w:id="0" w:name="_GoBack"/>
      <w:bookmarkEnd w:id="0"/>
    </w:p>
    <w:p w14:paraId="01D4C292" w14:textId="77777777" w:rsidR="00E9423D" w:rsidRDefault="00E9423D" w:rsidP="00F63ECA">
      <w:pPr>
        <w:rPr>
          <w:rFonts w:ascii="Chalkboard SE Regular" w:eastAsia="Times New Roman" w:hAnsi="Chalkboard SE Regular" w:cs="Times New Roman"/>
          <w:sz w:val="28"/>
          <w:szCs w:val="28"/>
        </w:rPr>
      </w:pPr>
    </w:p>
    <w:p w14:paraId="5B7CD06F" w14:textId="5A09D2B6" w:rsidR="00BD0220" w:rsidRPr="00F63ECA" w:rsidRDefault="00F63ECA">
      <w:pPr>
        <w:rPr>
          <w:rFonts w:ascii="Chalkboard SE Regular" w:hAnsi="Chalkboard SE Regular"/>
        </w:rPr>
      </w:pPr>
      <w:r w:rsidRPr="00792480">
        <w:rPr>
          <w:rFonts w:ascii="Chalkboard SE Regular" w:eastAsia="Times New Roman" w:hAnsi="Chalkboard SE Regular" w:cs="Times New Roman"/>
          <w:sz w:val="28"/>
          <w:szCs w:val="28"/>
        </w:rPr>
        <w:t xml:space="preserve">DO try this at home! Experiment with different materials and designs to create new catapult variations. </w:t>
      </w:r>
    </w:p>
    <w:sectPr w:rsidR="00BD0220" w:rsidRPr="00F63ECA" w:rsidSect="00BD02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halkboard SE Regular">
    <w:altName w:val="Kristen ITC"/>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CA"/>
    <w:rsid w:val="002A067C"/>
    <w:rsid w:val="0058733E"/>
    <w:rsid w:val="00657363"/>
    <w:rsid w:val="00792480"/>
    <w:rsid w:val="008A5AD4"/>
    <w:rsid w:val="009D5AE4"/>
    <w:rsid w:val="00BD0220"/>
    <w:rsid w:val="00E9423D"/>
    <w:rsid w:val="00F6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BFC4B"/>
  <w14:defaultImageDpi w14:val="300"/>
  <w15:docId w15:val="{6E009932-E6A2-41FC-9BEA-AA16E728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5AD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ECA"/>
    <w:rPr>
      <w:rFonts w:ascii="Lucida Grande" w:hAnsi="Lucida Grande" w:cs="Lucida Grande"/>
      <w:sz w:val="18"/>
      <w:szCs w:val="18"/>
    </w:rPr>
  </w:style>
  <w:style w:type="character" w:customStyle="1" w:styleId="Heading1Char">
    <w:name w:val="Heading 1 Char"/>
    <w:basedOn w:val="DefaultParagraphFont"/>
    <w:link w:val="Heading1"/>
    <w:uiPriority w:val="9"/>
    <w:rsid w:val="008A5A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741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 D</dc:creator>
  <cp:keywords/>
  <dc:description/>
  <cp:lastModifiedBy>Jessica Haggett</cp:lastModifiedBy>
  <cp:revision>6</cp:revision>
  <dcterms:created xsi:type="dcterms:W3CDTF">2015-11-25T17:41:00Z</dcterms:created>
  <dcterms:modified xsi:type="dcterms:W3CDTF">2015-11-25T17:51:00Z</dcterms:modified>
</cp:coreProperties>
</file>